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51B41834" w:rsidR="004D7452" w:rsidRDefault="00FB6C99" w:rsidP="00FB6C99">
      <w:pPr>
        <w:ind w:right="-47" w:firstLine="66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04B0CC8A" w14:textId="2AE9AF6F" w:rsidR="00FB6C99" w:rsidRDefault="00FB6C99" w:rsidP="00FB6C99">
      <w:pPr>
        <w:ind w:right="-47" w:firstLine="66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</w:t>
      </w:r>
      <w:proofErr w:type="spellStart"/>
      <w:r>
        <w:rPr>
          <w:b/>
          <w:sz w:val="22"/>
          <w:szCs w:val="22"/>
        </w:rPr>
        <w:t>ОАО</w:t>
      </w:r>
      <w:proofErr w:type="spellEnd"/>
      <w:r>
        <w:rPr>
          <w:b/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АТЭК</w:t>
      </w:r>
      <w:proofErr w:type="spellEnd"/>
      <w:r>
        <w:rPr>
          <w:b/>
          <w:sz w:val="22"/>
          <w:szCs w:val="22"/>
        </w:rPr>
        <w:t xml:space="preserve">»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.В</w:t>
      </w:r>
      <w:proofErr w:type="gramEnd"/>
      <w:r>
        <w:rPr>
          <w:b/>
          <w:sz w:val="22"/>
          <w:szCs w:val="22"/>
        </w:rPr>
        <w:t>итебск</w:t>
      </w:r>
      <w:proofErr w:type="spellEnd"/>
    </w:p>
    <w:p w14:paraId="61FBF10A" w14:textId="53B22ECE" w:rsidR="00FB6C99" w:rsidRDefault="00FB6C99" w:rsidP="00FB6C99">
      <w:pPr>
        <w:ind w:right="-47" w:firstLine="66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 </w:t>
      </w:r>
      <w:proofErr w:type="spellStart"/>
      <w:r>
        <w:rPr>
          <w:b/>
          <w:sz w:val="22"/>
          <w:szCs w:val="22"/>
        </w:rPr>
        <w:t>Ю.В.Пернач</w:t>
      </w:r>
      <w:proofErr w:type="spellEnd"/>
    </w:p>
    <w:p w14:paraId="5A0E7429" w14:textId="0B711109" w:rsidR="00FB6C99" w:rsidRDefault="00FB6C99" w:rsidP="00FB6C99">
      <w:pPr>
        <w:ind w:right="-47" w:firstLine="66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«___»_________ 2024 г.</w:t>
      </w:r>
      <w:bookmarkStart w:id="0" w:name="_GoBack"/>
      <w:bookmarkEnd w:id="0"/>
    </w:p>
    <w:p w14:paraId="778B3A08" w14:textId="77777777" w:rsidR="00FB6C99" w:rsidRDefault="00FB6C99" w:rsidP="00086F7A">
      <w:pPr>
        <w:ind w:right="-47"/>
        <w:jc w:val="center"/>
        <w:rPr>
          <w:b/>
          <w:sz w:val="22"/>
          <w:szCs w:val="22"/>
        </w:rPr>
      </w:pPr>
    </w:p>
    <w:p w14:paraId="333E4FC0" w14:textId="77777777" w:rsidR="00FB6C99" w:rsidRDefault="00FB6C99" w:rsidP="00086F7A">
      <w:pPr>
        <w:ind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5223E3A2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Pr="009C2208">
        <w:rPr>
          <w:b/>
          <w:sz w:val="22"/>
          <w:szCs w:val="22"/>
        </w:rPr>
        <w:t>№</w:t>
      </w:r>
      <w:r w:rsidR="002A4582" w:rsidRPr="009C2208">
        <w:rPr>
          <w:b/>
          <w:sz w:val="22"/>
          <w:szCs w:val="22"/>
        </w:rPr>
        <w:t xml:space="preserve"> </w:t>
      </w:r>
      <w:r w:rsidR="00194001" w:rsidRPr="009C2208">
        <w:rPr>
          <w:b/>
          <w:sz w:val="22"/>
          <w:szCs w:val="22"/>
          <w:shd w:val="clear" w:color="auto" w:fill="FFFFFF"/>
        </w:rPr>
        <w:t>2024.Г.002.000</w:t>
      </w:r>
      <w:r w:rsidR="003C4C1F" w:rsidRPr="009C2208">
        <w:rPr>
          <w:b/>
          <w:sz w:val="22"/>
          <w:szCs w:val="22"/>
          <w:shd w:val="clear" w:color="auto" w:fill="FFFFFF"/>
        </w:rPr>
        <w:t xml:space="preserve">97 </w:t>
      </w:r>
      <w:r w:rsidR="00194001" w:rsidRPr="009C2208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4F76BD57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proofErr w:type="gramStart"/>
      <w:r w:rsidR="0018681E" w:rsidRPr="0018681E">
        <w:rPr>
          <w:sz w:val="22"/>
          <w:szCs w:val="22"/>
        </w:rPr>
        <w:t>Открытое акционерное общество «АТЭК» г.</w:t>
      </w:r>
      <w:r w:rsidR="009C2208">
        <w:rPr>
          <w:sz w:val="22"/>
          <w:szCs w:val="22"/>
        </w:rPr>
        <w:t xml:space="preserve"> </w:t>
      </w:r>
      <w:r w:rsidR="0018681E" w:rsidRPr="0018681E">
        <w:rPr>
          <w:sz w:val="22"/>
          <w:szCs w:val="22"/>
        </w:rPr>
        <w:t>Витебск</w:t>
      </w:r>
      <w:r w:rsidR="007858DC" w:rsidRPr="002856B1">
        <w:rPr>
          <w:sz w:val="22"/>
          <w:szCs w:val="22"/>
        </w:rPr>
        <w:t xml:space="preserve">, </w:t>
      </w:r>
      <w:r w:rsidR="0018681E">
        <w:rPr>
          <w:sz w:val="22"/>
          <w:szCs w:val="22"/>
        </w:rPr>
        <w:t>210035</w:t>
      </w:r>
      <w:r w:rsidR="0015027E">
        <w:rPr>
          <w:sz w:val="22"/>
          <w:szCs w:val="22"/>
        </w:rPr>
        <w:t>,</w:t>
      </w:r>
      <w:r w:rsidR="0018681E">
        <w:rPr>
          <w:sz w:val="22"/>
          <w:szCs w:val="22"/>
        </w:rPr>
        <w:t xml:space="preserve"> г.</w:t>
      </w:r>
      <w:r w:rsidR="009C2208">
        <w:rPr>
          <w:sz w:val="22"/>
          <w:szCs w:val="22"/>
        </w:rPr>
        <w:t xml:space="preserve"> </w:t>
      </w:r>
      <w:r w:rsidR="0018681E">
        <w:rPr>
          <w:sz w:val="22"/>
          <w:szCs w:val="22"/>
        </w:rPr>
        <w:t>Витебск, ул. Терешковой, 11</w:t>
      </w:r>
      <w:r w:rsidR="00476A13" w:rsidRPr="002856B1">
        <w:rPr>
          <w:sz w:val="22"/>
          <w:szCs w:val="22"/>
        </w:rPr>
        <w:t xml:space="preserve">, </w:t>
      </w:r>
      <w:r w:rsidR="0018681E">
        <w:rPr>
          <w:sz w:val="22"/>
          <w:szCs w:val="22"/>
        </w:rPr>
        <w:t xml:space="preserve">                  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80215251844</w:t>
      </w:r>
      <w:r w:rsidR="0046349E" w:rsidRPr="002856B1">
        <w:rPr>
          <w:sz w:val="22"/>
          <w:szCs w:val="22"/>
        </w:rPr>
        <w:t>.</w:t>
      </w:r>
      <w:proofErr w:type="gramEnd"/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60ABB25D" w:rsidR="00C7745C" w:rsidRPr="002856B1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торгов</w:t>
      </w:r>
      <w:r w:rsidRPr="00194001">
        <w:rPr>
          <w:sz w:val="22"/>
          <w:szCs w:val="22"/>
        </w:rPr>
        <w:t xml:space="preserve">: </w:t>
      </w:r>
      <w:r w:rsidR="0018681E">
        <w:rPr>
          <w:b/>
          <w:sz w:val="22"/>
          <w:szCs w:val="22"/>
        </w:rPr>
        <w:t>30</w:t>
      </w:r>
      <w:r w:rsidR="00476A13" w:rsidRPr="00194001">
        <w:rPr>
          <w:b/>
          <w:sz w:val="22"/>
          <w:szCs w:val="22"/>
        </w:rPr>
        <w:t>.0</w:t>
      </w:r>
      <w:r w:rsidR="0018681E">
        <w:rPr>
          <w:b/>
          <w:sz w:val="22"/>
          <w:szCs w:val="22"/>
        </w:rPr>
        <w:t>9</w:t>
      </w:r>
      <w:r w:rsidR="00B830FA" w:rsidRPr="00194001">
        <w:rPr>
          <w:b/>
          <w:sz w:val="22"/>
          <w:szCs w:val="22"/>
        </w:rPr>
        <w:t>.202</w:t>
      </w:r>
      <w:r w:rsidR="00476A13" w:rsidRPr="00194001">
        <w:rPr>
          <w:b/>
          <w:sz w:val="22"/>
          <w:szCs w:val="22"/>
        </w:rPr>
        <w:t>4</w:t>
      </w:r>
      <w:r w:rsidRPr="00194001">
        <w:rPr>
          <w:b/>
          <w:sz w:val="22"/>
          <w:szCs w:val="22"/>
        </w:rPr>
        <w:t xml:space="preserve"> в  </w:t>
      </w:r>
      <w:r w:rsidR="001E0977" w:rsidRPr="00194001">
        <w:rPr>
          <w:b/>
          <w:sz w:val="22"/>
          <w:szCs w:val="22"/>
        </w:rPr>
        <w:t>09</w:t>
      </w:r>
      <w:r w:rsidR="00A27B92" w:rsidRPr="00194001">
        <w:rPr>
          <w:b/>
          <w:sz w:val="22"/>
          <w:szCs w:val="22"/>
        </w:rPr>
        <w:t>.</w:t>
      </w:r>
      <w:r w:rsidRPr="002856B1">
        <w:rPr>
          <w:b/>
          <w:sz w:val="22"/>
          <w:szCs w:val="22"/>
        </w:rPr>
        <w:t>00</w:t>
      </w:r>
      <w:r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(по времени на сервере ЭТП ETPVIT.BY).</w:t>
      </w:r>
    </w:p>
    <w:p w14:paraId="4ED06925" w14:textId="6ADADD93" w:rsidR="00890BCD" w:rsidRPr="002856B1" w:rsidRDefault="00684975" w:rsidP="002856B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684975">
        <w:rPr>
          <w:b/>
          <w:sz w:val="22"/>
          <w:szCs w:val="22"/>
        </w:rPr>
        <w:t xml:space="preserve">Лот №1. </w:t>
      </w:r>
      <w:r w:rsidR="0018681E" w:rsidRPr="00766B3B">
        <w:rPr>
          <w:sz w:val="22"/>
          <w:szCs w:val="22"/>
        </w:rPr>
        <w:t xml:space="preserve">Грузовой седельный тягач МАЗ 5432 А5-323, регистрационный </w:t>
      </w:r>
      <w:r w:rsidR="00766B3B">
        <w:rPr>
          <w:sz w:val="22"/>
          <w:szCs w:val="22"/>
        </w:rPr>
        <w:t>зн</w:t>
      </w:r>
      <w:r w:rsidR="00766B3B" w:rsidRPr="00766B3B">
        <w:rPr>
          <w:sz w:val="22"/>
          <w:szCs w:val="22"/>
        </w:rPr>
        <w:t xml:space="preserve">ак </w:t>
      </w:r>
      <w:proofErr w:type="spellStart"/>
      <w:r w:rsidR="00766B3B">
        <w:rPr>
          <w:sz w:val="22"/>
          <w:szCs w:val="22"/>
        </w:rPr>
        <w:t>2</w:t>
      </w:r>
      <w:r w:rsidR="00766B3B" w:rsidRPr="00766B3B">
        <w:rPr>
          <w:sz w:val="22"/>
          <w:szCs w:val="22"/>
        </w:rPr>
        <w:t>ЕЕт7312</w:t>
      </w:r>
      <w:proofErr w:type="spellEnd"/>
      <w:r w:rsidR="00766B3B" w:rsidRPr="00766B3B">
        <w:rPr>
          <w:sz w:val="22"/>
          <w:szCs w:val="22"/>
        </w:rPr>
        <w:t xml:space="preserve">, 2008 </w:t>
      </w:r>
      <w:proofErr w:type="spellStart"/>
      <w:r w:rsidR="00766B3B" w:rsidRPr="00766B3B">
        <w:rPr>
          <w:sz w:val="22"/>
          <w:szCs w:val="22"/>
        </w:rPr>
        <w:t>г.в</w:t>
      </w:r>
      <w:proofErr w:type="spellEnd"/>
      <w:r w:rsidR="00766B3B" w:rsidRPr="00766B3B">
        <w:rPr>
          <w:sz w:val="22"/>
          <w:szCs w:val="22"/>
        </w:rPr>
        <w:t xml:space="preserve">., кузов (рама) </w:t>
      </w:r>
      <w:r w:rsidR="00766B3B">
        <w:rPr>
          <w:sz w:val="22"/>
          <w:szCs w:val="22"/>
          <w:lang w:val="en-US"/>
        </w:rPr>
        <w:t>Y</w:t>
      </w:r>
      <w:r w:rsidR="00766B3B" w:rsidRPr="0011098F">
        <w:rPr>
          <w:sz w:val="22"/>
          <w:szCs w:val="22"/>
        </w:rPr>
        <w:t>3</w:t>
      </w:r>
      <w:r w:rsidR="00766B3B" w:rsidRPr="00766B3B">
        <w:rPr>
          <w:sz w:val="22"/>
          <w:szCs w:val="22"/>
          <w:lang w:val="en-US"/>
        </w:rPr>
        <w:t>M</w:t>
      </w:r>
      <w:r w:rsidR="00766B3B" w:rsidRPr="00766B3B">
        <w:rPr>
          <w:sz w:val="22"/>
          <w:szCs w:val="22"/>
        </w:rPr>
        <w:t>5432</w:t>
      </w:r>
      <w:r w:rsidR="00766B3B" w:rsidRPr="00766B3B">
        <w:rPr>
          <w:sz w:val="22"/>
          <w:szCs w:val="22"/>
          <w:lang w:val="en-US"/>
        </w:rPr>
        <w:t>A</w:t>
      </w:r>
      <w:r w:rsidR="00766B3B" w:rsidRPr="00766B3B">
        <w:rPr>
          <w:sz w:val="22"/>
          <w:szCs w:val="22"/>
        </w:rPr>
        <w:t xml:space="preserve">580000366, цвет – белый, 14,86 л 8 цилиндровый дизельный двигатель </w:t>
      </w:r>
      <w:proofErr w:type="spellStart"/>
      <w:r w:rsidR="00766B3B" w:rsidRPr="00766B3B">
        <w:rPr>
          <w:sz w:val="22"/>
          <w:szCs w:val="22"/>
        </w:rPr>
        <w:t>ЯМЗ</w:t>
      </w:r>
      <w:proofErr w:type="spellEnd"/>
      <w:r w:rsidR="00766B3B" w:rsidRPr="00766B3B">
        <w:rPr>
          <w:sz w:val="22"/>
          <w:szCs w:val="22"/>
        </w:rPr>
        <w:t xml:space="preserve">-6582.10 330 </w:t>
      </w:r>
      <w:proofErr w:type="spellStart"/>
      <w:r w:rsidR="00766B3B" w:rsidRPr="00766B3B">
        <w:rPr>
          <w:sz w:val="22"/>
          <w:szCs w:val="22"/>
        </w:rPr>
        <w:t>лс</w:t>
      </w:r>
      <w:proofErr w:type="spellEnd"/>
      <w:r w:rsidR="00766B3B" w:rsidRPr="00766B3B">
        <w:rPr>
          <w:sz w:val="22"/>
          <w:szCs w:val="22"/>
        </w:rPr>
        <w:t>, инвентарный № 320777</w:t>
      </w:r>
      <w:r w:rsidRPr="00766B3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="00766B3B">
        <w:rPr>
          <w:sz w:val="22"/>
          <w:szCs w:val="22"/>
        </w:rPr>
        <w:t xml:space="preserve"> Витебская область, г. Витебск, ул. Терешковой, 11</w:t>
      </w:r>
      <w:r w:rsidR="00890BCD" w:rsidRPr="002856B1">
        <w:rPr>
          <w:sz w:val="22"/>
          <w:szCs w:val="22"/>
        </w:rPr>
        <w:t xml:space="preserve">. </w:t>
      </w:r>
    </w:p>
    <w:p w14:paraId="3CA492B4" w14:textId="3063283D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11098F" w:rsidRPr="0011098F">
        <w:rPr>
          <w:b/>
          <w:sz w:val="22"/>
          <w:szCs w:val="22"/>
        </w:rPr>
        <w:t>23040</w:t>
      </w:r>
      <w:r w:rsidR="009E393B" w:rsidRPr="0011098F">
        <w:rPr>
          <w:b/>
          <w:sz w:val="22"/>
          <w:szCs w:val="22"/>
        </w:rPr>
        <w:t>,</w:t>
      </w:r>
      <w:r w:rsidR="009E393B" w:rsidRPr="002856B1">
        <w:rPr>
          <w:b/>
          <w:sz w:val="22"/>
          <w:szCs w:val="22"/>
        </w:rPr>
        <w:t xml:space="preserve">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 xml:space="preserve">. </w:t>
      </w:r>
      <w:r w:rsidR="0011098F">
        <w:rPr>
          <w:b/>
          <w:sz w:val="22"/>
          <w:szCs w:val="22"/>
          <w:lang w:val="en-US"/>
        </w:rPr>
        <w:t>c</w:t>
      </w:r>
      <w:r w:rsidR="0011098F" w:rsidRPr="0011098F">
        <w:rPr>
          <w:b/>
          <w:sz w:val="22"/>
          <w:szCs w:val="22"/>
        </w:rPr>
        <w:t xml:space="preserve"> </w:t>
      </w:r>
      <w:r w:rsidR="0011098F">
        <w:rPr>
          <w:b/>
          <w:sz w:val="22"/>
          <w:szCs w:val="22"/>
        </w:rPr>
        <w:t xml:space="preserve">учетом </w:t>
      </w:r>
      <w:r w:rsidRPr="002856B1">
        <w:rPr>
          <w:b/>
          <w:sz w:val="22"/>
          <w:szCs w:val="22"/>
        </w:rPr>
        <w:t xml:space="preserve">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11098F">
        <w:rPr>
          <w:b/>
          <w:sz w:val="22"/>
          <w:szCs w:val="22"/>
        </w:rPr>
        <w:t>2 304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ED1660" w14:textId="65B80C7E" w:rsidR="0011098F" w:rsidRPr="0011098F" w:rsidRDefault="0011098F" w:rsidP="0011098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</w:t>
      </w:r>
      <w:r w:rsidRPr="0011098F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  <w:r w:rsidRPr="0011098F">
        <w:rPr>
          <w:b/>
          <w:sz w:val="22"/>
          <w:szCs w:val="22"/>
        </w:rPr>
        <w:t xml:space="preserve">. </w:t>
      </w:r>
      <w:r w:rsidRPr="0011098F">
        <w:rPr>
          <w:sz w:val="22"/>
          <w:szCs w:val="22"/>
        </w:rPr>
        <w:t xml:space="preserve">Грузовой седельный тягач МАЗ 5432 А5-323, регистрационный знак </w:t>
      </w:r>
      <w:proofErr w:type="spellStart"/>
      <w:r w:rsidRPr="0011098F">
        <w:rPr>
          <w:sz w:val="22"/>
          <w:szCs w:val="22"/>
        </w:rPr>
        <w:t>2ЕЕт731</w:t>
      </w:r>
      <w:r>
        <w:rPr>
          <w:sz w:val="22"/>
          <w:szCs w:val="22"/>
        </w:rPr>
        <w:t>0</w:t>
      </w:r>
      <w:proofErr w:type="spellEnd"/>
      <w:r w:rsidRPr="0011098F">
        <w:rPr>
          <w:sz w:val="22"/>
          <w:szCs w:val="22"/>
        </w:rPr>
        <w:t xml:space="preserve">, 2008 </w:t>
      </w:r>
      <w:proofErr w:type="spellStart"/>
      <w:r w:rsidRPr="0011098F">
        <w:rPr>
          <w:sz w:val="22"/>
          <w:szCs w:val="22"/>
        </w:rPr>
        <w:t>г.в</w:t>
      </w:r>
      <w:proofErr w:type="spellEnd"/>
      <w:r>
        <w:rPr>
          <w:sz w:val="22"/>
          <w:szCs w:val="22"/>
        </w:rPr>
        <w:t>., кузов (рама) Y3M5432A580000379</w:t>
      </w:r>
      <w:r w:rsidRPr="0011098F">
        <w:rPr>
          <w:sz w:val="22"/>
          <w:szCs w:val="22"/>
        </w:rPr>
        <w:t xml:space="preserve">, цвет – белый, 14,86 л 8 цилиндровый дизельный двигатель </w:t>
      </w:r>
      <w:proofErr w:type="spellStart"/>
      <w:r w:rsidRPr="0011098F">
        <w:rPr>
          <w:sz w:val="22"/>
          <w:szCs w:val="22"/>
        </w:rPr>
        <w:t>ЯМЗ</w:t>
      </w:r>
      <w:proofErr w:type="spellEnd"/>
      <w:r w:rsidRPr="0011098F">
        <w:rPr>
          <w:sz w:val="22"/>
          <w:szCs w:val="22"/>
        </w:rPr>
        <w:t xml:space="preserve">-6582.10 330 </w:t>
      </w:r>
      <w:proofErr w:type="spellStart"/>
      <w:r w:rsidRPr="0011098F">
        <w:rPr>
          <w:sz w:val="22"/>
          <w:szCs w:val="22"/>
        </w:rPr>
        <w:t>лс</w:t>
      </w:r>
      <w:proofErr w:type="spellEnd"/>
      <w:r w:rsidRPr="0011098F">
        <w:rPr>
          <w:sz w:val="22"/>
          <w:szCs w:val="22"/>
        </w:rPr>
        <w:t>, инвентарный № 320</w:t>
      </w:r>
      <w:r>
        <w:rPr>
          <w:sz w:val="22"/>
          <w:szCs w:val="22"/>
        </w:rPr>
        <w:t>888</w:t>
      </w:r>
      <w:r w:rsidRPr="0011098F">
        <w:rPr>
          <w:sz w:val="22"/>
          <w:szCs w:val="22"/>
        </w:rPr>
        <w:t xml:space="preserve">,  по адресу:  Витебская область, г. Витебск, ул. Терешковой, 11. </w:t>
      </w:r>
    </w:p>
    <w:p w14:paraId="5177D7DC" w14:textId="4B802476" w:rsidR="0011098F" w:rsidRDefault="0011098F" w:rsidP="0011098F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11098F">
        <w:rPr>
          <w:b/>
          <w:sz w:val="22"/>
          <w:szCs w:val="22"/>
        </w:rPr>
        <w:t xml:space="preserve">Нач. цена: 23040,00 </w:t>
      </w:r>
      <w:proofErr w:type="spellStart"/>
      <w:r w:rsidRPr="0011098F">
        <w:rPr>
          <w:b/>
          <w:sz w:val="22"/>
          <w:szCs w:val="22"/>
        </w:rPr>
        <w:t>бел</w:t>
      </w:r>
      <w:proofErr w:type="gramStart"/>
      <w:r w:rsidRPr="0011098F">
        <w:rPr>
          <w:b/>
          <w:sz w:val="22"/>
          <w:szCs w:val="22"/>
        </w:rPr>
        <w:t>.р</w:t>
      </w:r>
      <w:proofErr w:type="gramEnd"/>
      <w:r w:rsidRPr="0011098F">
        <w:rPr>
          <w:b/>
          <w:sz w:val="22"/>
          <w:szCs w:val="22"/>
        </w:rPr>
        <w:t>уб</w:t>
      </w:r>
      <w:proofErr w:type="spellEnd"/>
      <w:r w:rsidRPr="0011098F">
        <w:rPr>
          <w:b/>
          <w:sz w:val="22"/>
          <w:szCs w:val="22"/>
        </w:rPr>
        <w:t xml:space="preserve">. c учетом  НДС. Задаток: 2 304,00 </w:t>
      </w:r>
      <w:proofErr w:type="spellStart"/>
      <w:r w:rsidRPr="0011098F">
        <w:rPr>
          <w:b/>
          <w:sz w:val="22"/>
          <w:szCs w:val="22"/>
        </w:rPr>
        <w:t>бел</w:t>
      </w:r>
      <w:proofErr w:type="gramStart"/>
      <w:r w:rsidRPr="0011098F">
        <w:rPr>
          <w:b/>
          <w:sz w:val="22"/>
          <w:szCs w:val="22"/>
        </w:rPr>
        <w:t>.р</w:t>
      </w:r>
      <w:proofErr w:type="gramEnd"/>
      <w:r w:rsidRPr="0011098F">
        <w:rPr>
          <w:b/>
          <w:sz w:val="22"/>
          <w:szCs w:val="22"/>
        </w:rPr>
        <w:t>уб</w:t>
      </w:r>
      <w:proofErr w:type="spellEnd"/>
      <w:r w:rsidRPr="0011098F">
        <w:rPr>
          <w:b/>
          <w:sz w:val="22"/>
          <w:szCs w:val="22"/>
        </w:rPr>
        <w:t>.</w:t>
      </w:r>
    </w:p>
    <w:p w14:paraId="3DF8A5D3" w14:textId="56EB3024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472323">
        <w:rPr>
          <w:b/>
          <w:color w:val="000000"/>
          <w:sz w:val="22"/>
          <w:szCs w:val="22"/>
          <w:u w:val="single"/>
        </w:rPr>
        <w:t>27</w:t>
      </w:r>
      <w:r w:rsidR="00476A13" w:rsidRPr="00194001">
        <w:rPr>
          <w:b/>
          <w:color w:val="000000"/>
          <w:sz w:val="22"/>
          <w:szCs w:val="22"/>
          <w:u w:val="single"/>
        </w:rPr>
        <w:t>.0</w:t>
      </w:r>
      <w:r w:rsidR="0011098F">
        <w:rPr>
          <w:b/>
          <w:color w:val="000000"/>
          <w:sz w:val="22"/>
          <w:szCs w:val="22"/>
          <w:u w:val="single"/>
        </w:rPr>
        <w:t>9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>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</w:t>
      </w:r>
      <w:r w:rsidR="0011098F">
        <w:rPr>
          <w:color w:val="000000"/>
          <w:sz w:val="22"/>
          <w:szCs w:val="22"/>
        </w:rPr>
        <w:t>на проведение рыночной оценки 3</w:t>
      </w:r>
      <w:r w:rsidR="00684975" w:rsidRPr="00E65603">
        <w:rPr>
          <w:color w:val="000000"/>
          <w:sz w:val="22"/>
          <w:szCs w:val="22"/>
        </w:rPr>
        <w:t>9</w:t>
      </w:r>
      <w:r w:rsidR="0011098F">
        <w:rPr>
          <w:color w:val="000000"/>
          <w:sz w:val="22"/>
          <w:szCs w:val="22"/>
        </w:rPr>
        <w:t>0</w:t>
      </w:r>
      <w:r w:rsidR="00684975" w:rsidRPr="00E65603">
        <w:rPr>
          <w:color w:val="000000"/>
          <w:sz w:val="22"/>
          <w:szCs w:val="22"/>
        </w:rPr>
        <w:t>,00</w:t>
      </w:r>
      <w:r w:rsidR="00B212A2" w:rsidRPr="00E65603">
        <w:rPr>
          <w:color w:val="000000"/>
          <w:sz w:val="22"/>
          <w:szCs w:val="22"/>
        </w:rPr>
        <w:t xml:space="preserve"> белорусских рублей </w:t>
      </w:r>
      <w:r w:rsidR="00FB6C99">
        <w:rPr>
          <w:color w:val="000000"/>
          <w:sz w:val="22"/>
          <w:szCs w:val="22"/>
        </w:rPr>
        <w:t>с учетом</w:t>
      </w:r>
      <w:r w:rsidR="00E65603" w:rsidRPr="00E65603">
        <w:rPr>
          <w:color w:val="000000"/>
          <w:sz w:val="22"/>
          <w:szCs w:val="22"/>
        </w:rPr>
        <w:t xml:space="preserve"> </w:t>
      </w:r>
      <w:r w:rsidR="00B212A2" w:rsidRPr="00E65603">
        <w:rPr>
          <w:color w:val="000000"/>
          <w:sz w:val="22"/>
          <w:szCs w:val="22"/>
        </w:rPr>
        <w:t>НДС.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5F2EBD">
        <w:rPr>
          <w:iCs/>
          <w:color w:val="000000"/>
          <w:sz w:val="22"/>
          <w:szCs w:val="22"/>
        </w:rPr>
        <w:t>+375 33 6496246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098F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8681E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C1F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2323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2EBD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6B3B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220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6C99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3D98-CC79-41C3-8942-DE4B9A52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495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22</cp:revision>
  <cp:lastPrinted>2023-11-21T14:39:00Z</cp:lastPrinted>
  <dcterms:created xsi:type="dcterms:W3CDTF">2023-11-23T17:27:00Z</dcterms:created>
  <dcterms:modified xsi:type="dcterms:W3CDTF">2024-08-22T12:19:00Z</dcterms:modified>
</cp:coreProperties>
</file>